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7" w:rsidRPr="00743EEB" w:rsidRDefault="00743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организации мониторинга образовательных потребностей учеников и их родителей для работы по новым ФГОС НОО и ООО</w:t>
      </w:r>
    </w:p>
    <w:p w:rsidR="00C526D7" w:rsidRPr="00743EEB" w:rsidRDefault="00743EEB" w:rsidP="00856B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работы МБОУ «</w:t>
      </w:r>
      <w:r w:rsidR="00856BD7">
        <w:rPr>
          <w:rFonts w:hAnsi="Times New Roman" w:cs="Times New Roman"/>
          <w:color w:val="000000"/>
          <w:sz w:val="24"/>
          <w:szCs w:val="24"/>
          <w:lang w:val="ru-RU"/>
        </w:rPr>
        <w:t>Нижненарыкарская СОШ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», планом ВШК на 2021/22 учебный год, дорожной картой перехода на обучение по новым образовательным стандартам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проведен контроль организации системы мониторинга образовательных потребностей учеников школы и их родителей для работы по новым ФГОС НОО и ООО.</w:t>
      </w:r>
    </w:p>
    <w:p w:rsidR="00C526D7" w:rsidRPr="00743EEB" w:rsidRDefault="00743EEB" w:rsidP="00856B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организацию мониторинга образовательных потребностей учеников и родителей для обеспечения перехода на </w:t>
      </w:r>
      <w:bookmarkStart w:id="0" w:name="_GoBack"/>
      <w:bookmarkEnd w:id="0"/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обучение по новым образовательным стандартам начального и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2022/23 учебного года.</w:t>
      </w:r>
    </w:p>
    <w:p w:rsidR="00C526D7" w:rsidRPr="005624F8" w:rsidRDefault="00743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24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24F8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856BD7">
        <w:rPr>
          <w:rFonts w:hAnsi="Times New Roman" w:cs="Times New Roman"/>
          <w:color w:val="000000"/>
          <w:sz w:val="24"/>
          <w:szCs w:val="24"/>
          <w:lang w:val="ru-RU"/>
        </w:rPr>
        <w:t>16.05.22 по 31.05.2022</w:t>
      </w:r>
    </w:p>
    <w:p w:rsidR="00C526D7" w:rsidRPr="00743EEB" w:rsidRDefault="00743EEB" w:rsidP="00856B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контроля: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собеседование с участниками рабочей группы по введению и реализации ФГОС начального и основного общего образования; проверка документации.</w:t>
      </w:r>
    </w:p>
    <w:p w:rsidR="00C526D7" w:rsidRDefault="00743E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КОНТРОЛЯ</w:t>
      </w:r>
    </w:p>
    <w:p w:rsidR="00743EEB" w:rsidRPr="00743EEB" w:rsidRDefault="00743EEB" w:rsidP="00743EEB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Рабочая группа</w:t>
      </w:r>
      <w:r w:rsidRPr="00743EEB"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разработала</w:t>
      </w:r>
      <w:r w:rsidRPr="00743EEB"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план мониторинга образовательных потребностей школьников и их родителей с целью обеспечения вариативности ООП НОО и ООП ООО.</w:t>
      </w:r>
    </w:p>
    <w:p w:rsidR="00C526D7" w:rsidRPr="00743EEB" w:rsidRDefault="00743EEB" w:rsidP="00856BD7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составлен на период с 202</w:t>
      </w:r>
      <w:r w:rsidR="00856BD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 по 2027 год</w:t>
      </w:r>
      <w:r w:rsidRPr="00743EEB"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и отражает систему мероприятий по изучению образовательных запросов учеников и родителей. Изучение образовательных запросов планируется проводить дважды в год –</w:t>
      </w:r>
      <w:r w:rsidRPr="00743EEB"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в первом и втором полугодии, чтобы максимально учесть их при составлении учебного плана в части, формируемой участниками образовательных отношений, и плана внеурочной деятельности.</w:t>
      </w:r>
    </w:p>
    <w:p w:rsidR="00C526D7" w:rsidRPr="00743EEB" w:rsidRDefault="00743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потребностей школьников и их родителей с целью обеспечения вариативности ООП НОО и ООП ООО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8"/>
        <w:gridCol w:w="1533"/>
        <w:gridCol w:w="2183"/>
        <w:gridCol w:w="2337"/>
      </w:tblGrid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C526D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2021/2022 учебный год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856BD7" w:rsidRDefault="00856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Сводный отчет по результатам анкетирования по форме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учеников 4-х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856BD7" w:rsidRDefault="00856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2022/2023 учебный год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НОО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ООО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Сводный отчет по результатам анкетирования по форме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учеников 1-х, 4-х,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учеников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2023/2024 учебный год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НОО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ООО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Сводный отчет по результатам анкетирования по форме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учеников 1-х, 2-х, 4-х, 5-х, 6-х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учеников 5-х, 6-х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2024/2025 учебный год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НОО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ООО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Сводный отчет по результатам анкетирования по форме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учеников 1-х, 2-х, 3-х, 4-х, 5-х, 6-х, 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учеников 5-х, 6-х, 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2025/2026 учебный год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НОО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ООО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Сводный отчет по результатам анкетирования по форме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учеников 1-х, 2-х, 3-х, 4-х, 5-х, 6-х, 7-х, 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учеников 5-х, 6-х, 7-х, 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2026/2027 учебный год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НОО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ООО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Сводный отчет по результатам </w:t>
            </w: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 по форме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родителей учеников 1-х, 2-х, 3-х, 4-х, 5-х, 6-х, 7-х, 8-х,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учеников 5-х, 6-х, 7-х, 8-х,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743EE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6D7" w:rsidRDefault="00C52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26D7" w:rsidRPr="00743EEB" w:rsidRDefault="00743EEB" w:rsidP="00696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2. Рабочая группа разработала анкеты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родителей будущих первоклассников и родителей учеников 4-х классов, чтобы получить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потребностях родителей с целью обеспечения вариативности ООП НОО и ООП ООО на 2022/23 учебный год. </w:t>
      </w:r>
    </w:p>
    <w:p w:rsidR="00C526D7" w:rsidRPr="00743EEB" w:rsidRDefault="00743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для родителей будущих первоклассников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«Изучение образовательных потребностей и запросов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с целью обеспечения вариативности ООП НОО»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8"/>
        <w:gridCol w:w="3543"/>
      </w:tblGrid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предметы Вы считаете наиболее важными для изучения Вашим ребенком?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Выберите не более пяти позиций (подчеркните нужное)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каких предметов на профильном (углубленном) уровне Вы выбрали бы для своего ребенка?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Выберите не более пяти 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</w:tr>
      <w:tr w:rsidR="00C526D7" w:rsidRPr="0085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Выберите один из модулей предмета ОРКСЭ для изучения Вашим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этики:</w:t>
            </w:r>
          </w:p>
          <w:p w:rsidR="00C526D7" w:rsidRPr="00743EEB" w:rsidRDefault="00743E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модуль: «Основы православной культуры»;</w:t>
            </w:r>
          </w:p>
          <w:p w:rsidR="00C526D7" w:rsidRPr="00743EEB" w:rsidRDefault="00743E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модуль: «Основы иудейской культуры»;</w:t>
            </w:r>
          </w:p>
          <w:p w:rsidR="00C526D7" w:rsidRPr="00743EEB" w:rsidRDefault="00743E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модуль: «Основы буддийской культуры»;</w:t>
            </w:r>
          </w:p>
          <w:p w:rsidR="00C526D7" w:rsidRPr="00743EEB" w:rsidRDefault="00743E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модуль: «Основы исламской культуры»;</w:t>
            </w:r>
          </w:p>
          <w:p w:rsidR="00C526D7" w:rsidRPr="00743EEB" w:rsidRDefault="00743E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модуль: «Основы религиозных культур народов России»;</w:t>
            </w:r>
          </w:p>
          <w:p w:rsidR="00C526D7" w:rsidRPr="00743EEB" w:rsidRDefault="00743EE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модуль: «Основы светской этики»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выберете для Вашего ребенка изучение родного языка и литературного чтения на родном языке?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выберете для Вашего ребенка изучение второго иностранного языка?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Вы, что такое индивидуальный учебный план?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Выберите элективы, факультативы, курсы внеурочной деятельности для изучения Вашим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и исследовательская деятельность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Риторика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логики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Творческая деятельность в среде программирования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Scratch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тропинкам здоровья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Фотодизайн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C526D7" w:rsidRPr="00743EEB" w:rsidRDefault="00743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Анкета для родителей 4-х классов «Изучение образовательных потребностей и запросов родителей с целью обеспечения вариативности ООП ООО»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8"/>
        <w:gridCol w:w="3033"/>
      </w:tblGrid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предметы Вы считаете наиболее важными для изучения Вашим ребенком?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Выберите не более пяти позиций (подчеркните нужное)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  <w:p w:rsidR="00C526D7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каких предметов на профильном (углубленном) уровне Вы выбрали бы для своего ребенка?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Выберите не более пяти 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Информатика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  <w:p w:rsidR="00C526D7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Какой профиль Вы бы выбрали для своего ребенка?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Естественно-математический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Социально-экономический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</w:p>
          <w:p w:rsidR="00C526D7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Выберите один из учебных модулей предмета «Основы духовно-нравственной культуры народов России»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изучения Вашим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православной культуры</w:t>
            </w:r>
          </w:p>
          <w:p w:rsidR="00C526D7" w:rsidRPr="00743EEB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526D7" w:rsidRDefault="00743EEB" w:rsidP="005E23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выберете для Вашего ребенка изучение родного языка и родной литературы?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выберете для Вашего ребенка изучение второго иностранного языка?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Вы, что такое индивидуальный учебный план?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52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Выберите элективы, факультативы, курсы внеурочной деятельности для изучения Вашим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и исследовательская деятельность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Scratch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Фотодизайн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</w:p>
          <w:p w:rsidR="00C526D7" w:rsidRPr="00743EEB" w:rsidRDefault="00743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  <w:p w:rsidR="00C526D7" w:rsidRDefault="00743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C526D7" w:rsidRDefault="00743E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</w:p>
    <w:p w:rsidR="00C526D7" w:rsidRPr="00743EEB" w:rsidRDefault="00743EEB" w:rsidP="005E23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потребностей учеников и родителей для обеспечения перехода на обучение по новым образовательным стандартам с 2022/23 учебного года организован на удовлетворительном уровне. Разработан план мониторинга на весь период перехода на новые ФГОС. Подготовлены анкеты для родителей. Анкеты для учеников 5-х классов потребуются в 2022/2023 учебном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поэтому в настоящий момент они находятся в разработке. Первый этап мониторинга </w:t>
      </w:r>
      <w:r w:rsidR="005E23E0">
        <w:rPr>
          <w:rFonts w:hAnsi="Times New Roman" w:cs="Times New Roman"/>
          <w:color w:val="000000"/>
          <w:sz w:val="24"/>
          <w:szCs w:val="24"/>
          <w:lang w:val="ru-RU"/>
        </w:rPr>
        <w:t>прошел в мае 2022 года</w:t>
      </w: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. Окончательные результаты мониторинга предполагается получить в </w:t>
      </w:r>
      <w:r w:rsidR="005E23E0">
        <w:rPr>
          <w:rFonts w:hAnsi="Times New Roman" w:cs="Times New Roman"/>
          <w:color w:val="000000"/>
          <w:sz w:val="24"/>
          <w:szCs w:val="24"/>
          <w:lang w:val="ru-RU"/>
        </w:rPr>
        <w:t>сентябре 2022 года.</w:t>
      </w:r>
    </w:p>
    <w:p w:rsidR="00C526D7" w:rsidRDefault="00743E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C526D7" w:rsidRPr="00743EEB" w:rsidRDefault="005E23E0" w:rsidP="005E23E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учебной работе Поповой Г.С.</w:t>
      </w:r>
      <w:r w:rsidR="00743EEB"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повторный контроль проведения мониторинга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сентябре</w:t>
      </w:r>
      <w:r w:rsidR="00743EEB"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с целью анализа результатов первого этапа анкетирования родителей.</w:t>
      </w:r>
    </w:p>
    <w:p w:rsidR="00C526D7" w:rsidRPr="00743EEB" w:rsidRDefault="00743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3EEB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заместитель директора по </w:t>
      </w:r>
      <w:r w:rsidR="005E23E0">
        <w:rPr>
          <w:rFonts w:hAnsi="Times New Roman" w:cs="Times New Roman"/>
          <w:color w:val="000000"/>
          <w:sz w:val="24"/>
          <w:szCs w:val="24"/>
          <w:lang w:val="ru-RU"/>
        </w:rPr>
        <w:t>УР Попова Г.С. ____________________</w:t>
      </w:r>
    </w:p>
    <w:sectPr w:rsidR="00C526D7" w:rsidRPr="00743E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599"/>
    <w:multiLevelType w:val="hybridMultilevel"/>
    <w:tmpl w:val="EB8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6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651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74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14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07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624F8"/>
    <w:rsid w:val="005A05CE"/>
    <w:rsid w:val="005E23E0"/>
    <w:rsid w:val="00653AF6"/>
    <w:rsid w:val="00696FF4"/>
    <w:rsid w:val="00743EEB"/>
    <w:rsid w:val="00856BD7"/>
    <w:rsid w:val="0092323A"/>
    <w:rsid w:val="00B73A5A"/>
    <w:rsid w:val="00C526D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8658"/>
  <w15:docId w15:val="{8E047263-8CEE-4798-AC4D-7330387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3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4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dc:description>Подготовлено экспертами Актион-МЦФЭР</dc:description>
  <cp:lastModifiedBy>inwin</cp:lastModifiedBy>
  <cp:revision>5</cp:revision>
  <cp:lastPrinted>2022-03-15T06:12:00Z</cp:lastPrinted>
  <dcterms:created xsi:type="dcterms:W3CDTF">2022-05-30T10:38:00Z</dcterms:created>
  <dcterms:modified xsi:type="dcterms:W3CDTF">2022-05-30T10:47:00Z</dcterms:modified>
</cp:coreProperties>
</file>